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道县莲城发展集团有限责任公司及其子公司应聘人员报名登记</w:t>
      </w:r>
      <w:r>
        <w:rPr>
          <w:rFonts w:hint="eastAsia" w:ascii="宋体" w:hAnsi="宋体"/>
          <w:b/>
          <w:sz w:val="44"/>
          <w:szCs w:val="44"/>
        </w:rPr>
        <w:t>表</w:t>
      </w:r>
    </w:p>
    <w:tbl>
      <w:tblPr>
        <w:tblStyle w:val="2"/>
        <w:tblW w:w="9929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847"/>
        <w:gridCol w:w="1302"/>
        <w:gridCol w:w="1425"/>
        <w:gridCol w:w="1314"/>
        <w:gridCol w:w="108"/>
        <w:gridCol w:w="884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名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籍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民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688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4"/>
                <w:lang w:eastAsia="zh-CN"/>
              </w:rPr>
              <w:t>技术职称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已获证书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479" w:type="dxa"/>
            <w:gridSpan w:val="7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业务专长及工作成果</w:t>
            </w:r>
          </w:p>
        </w:tc>
        <w:tc>
          <w:tcPr>
            <w:tcW w:w="8479" w:type="dxa"/>
            <w:gridSpan w:val="7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5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QQ/微信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YmQ4YWI1N2M4MTJhZjMxZjE0MzBkNTY5NTA4OWMifQ=="/>
  </w:docVars>
  <w:rsids>
    <w:rsidRoot w:val="00D6427C"/>
    <w:rsid w:val="0079118E"/>
    <w:rsid w:val="00950DE0"/>
    <w:rsid w:val="00997DCD"/>
    <w:rsid w:val="009B3983"/>
    <w:rsid w:val="009E75F3"/>
    <w:rsid w:val="00D6427C"/>
    <w:rsid w:val="00DE3119"/>
    <w:rsid w:val="00FB4A01"/>
    <w:rsid w:val="09B01585"/>
    <w:rsid w:val="111328DC"/>
    <w:rsid w:val="26AC5291"/>
    <w:rsid w:val="28980CCC"/>
    <w:rsid w:val="2D4A056E"/>
    <w:rsid w:val="2F602642"/>
    <w:rsid w:val="34073C96"/>
    <w:rsid w:val="52C30E4D"/>
    <w:rsid w:val="543212F0"/>
    <w:rsid w:val="5D9716E3"/>
    <w:rsid w:val="68D4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89</Words>
  <Characters>513</Characters>
  <Lines>4</Lines>
  <Paragraphs>1</Paragraphs>
  <TotalTime>6</TotalTime>
  <ScaleCrop>false</ScaleCrop>
  <LinksUpToDate>false</LinksUpToDate>
  <CharactersWithSpaces>601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2021-03-05T05:30:00Z</dcterms:created>
  <dc:creator>Administrator</dc:creator>
  <cp:lastModifiedBy>周宁</cp:lastModifiedBy>
  <dcterms:modified xsi:type="dcterms:W3CDTF">2023-05-06T01:25:32Z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013055B46A8343EA9C3CD10AAF3AE9F9</vt:lpwstr>
  </property>
</Properties>
</file>